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7E" w:rsidRDefault="00F5712B">
      <w:pPr>
        <w:widowControl/>
        <w:spacing w:line="60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 w:rsidR="00B82B70">
        <w:rPr>
          <w:rFonts w:ascii="黑体" w:eastAsia="黑体" w:hAnsi="黑体"/>
          <w:szCs w:val="32"/>
        </w:rPr>
        <w:t>3</w:t>
      </w:r>
    </w:p>
    <w:p w:rsidR="004B237E" w:rsidRDefault="00F5712B">
      <w:pPr>
        <w:spacing w:line="600" w:lineRule="exact"/>
        <w:jc w:val="center"/>
        <w:rPr>
          <w:rFonts w:ascii="小标宋" w:eastAsia="小标宋" w:hAnsi="华文中宋" w:cs="华文中宋"/>
          <w:bCs/>
          <w:sz w:val="44"/>
          <w:szCs w:val="44"/>
        </w:rPr>
      </w:pPr>
      <w:r>
        <w:rPr>
          <w:rFonts w:ascii="小标宋" w:eastAsia="小标宋" w:hAnsi="华文中宋" w:cs="华文中宋" w:hint="eastAsia"/>
          <w:bCs/>
          <w:sz w:val="44"/>
          <w:szCs w:val="44"/>
        </w:rPr>
        <w:t>中国青年科技奖候选人汇总表</w:t>
      </w:r>
    </w:p>
    <w:p w:rsidR="004B237E" w:rsidRDefault="004B237E">
      <w:pPr>
        <w:spacing w:line="600" w:lineRule="exact"/>
        <w:ind w:firstLineChars="200" w:firstLine="640"/>
        <w:rPr>
          <w:rFonts w:eastAsia="楷体_GB2312"/>
          <w:szCs w:val="32"/>
        </w:rPr>
      </w:pPr>
    </w:p>
    <w:p w:rsidR="004B237E" w:rsidRDefault="00F5712B">
      <w:pPr>
        <w:spacing w:line="60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 w:hint="eastAsia"/>
          <w:szCs w:val="32"/>
        </w:rPr>
        <w:t>提名</w:t>
      </w:r>
      <w:r>
        <w:rPr>
          <w:rFonts w:eastAsia="楷体_GB2312"/>
          <w:szCs w:val="32"/>
        </w:rPr>
        <w:t>渠道（盖章）：</w:t>
      </w:r>
      <w:r>
        <w:rPr>
          <w:rFonts w:eastAsia="楷体_GB2312" w:hint="eastAsia"/>
          <w:szCs w:val="32"/>
        </w:rPr>
        <w:t xml:space="preserve">                       </w:t>
      </w:r>
      <w:r>
        <w:rPr>
          <w:rFonts w:eastAsia="楷体_GB2312" w:hint="eastAsia"/>
          <w:szCs w:val="32"/>
        </w:rPr>
        <w:t>联系人：</w:t>
      </w:r>
      <w:r>
        <w:rPr>
          <w:rFonts w:eastAsia="楷体_GB2312" w:hint="eastAsia"/>
          <w:szCs w:val="32"/>
        </w:rPr>
        <w:t xml:space="preserve">           </w:t>
      </w:r>
      <w:r>
        <w:rPr>
          <w:rFonts w:eastAsia="楷体_GB2312" w:hint="eastAsia"/>
          <w:szCs w:val="32"/>
        </w:rPr>
        <w:t>联系电话：</w:t>
      </w:r>
    </w:p>
    <w:tbl>
      <w:tblPr>
        <w:tblpPr w:leftFromText="180" w:rightFromText="180" w:vertAnchor="text" w:horzAnchor="page" w:tblpX="1558" w:tblpY="369"/>
        <w:tblOverlap w:val="never"/>
        <w:tblW w:w="14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110"/>
        <w:gridCol w:w="855"/>
        <w:gridCol w:w="1440"/>
        <w:gridCol w:w="3335"/>
        <w:gridCol w:w="1984"/>
        <w:gridCol w:w="1806"/>
        <w:gridCol w:w="2594"/>
      </w:tblGrid>
      <w:tr w:rsidR="004B237E" w:rsidTr="0009678A">
        <w:trPr>
          <w:trHeight w:val="694"/>
        </w:trPr>
        <w:tc>
          <w:tcPr>
            <w:tcW w:w="910" w:type="dxa"/>
            <w:vAlign w:val="center"/>
          </w:tcPr>
          <w:p w:rsidR="004B237E" w:rsidRDefault="00F5712B">
            <w:pPr>
              <w:spacing w:line="600" w:lineRule="exact"/>
              <w:jc w:val="center"/>
              <w:rPr>
                <w:rFonts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10" w:type="dxa"/>
            <w:vAlign w:val="center"/>
          </w:tcPr>
          <w:p w:rsidR="004B237E" w:rsidRDefault="00F5712B">
            <w:pPr>
              <w:spacing w:line="600" w:lineRule="exact"/>
              <w:jc w:val="center"/>
              <w:rPr>
                <w:rFonts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5" w:type="dxa"/>
            <w:vAlign w:val="center"/>
          </w:tcPr>
          <w:p w:rsidR="004B237E" w:rsidRDefault="00F5712B">
            <w:pPr>
              <w:spacing w:line="600" w:lineRule="exact"/>
              <w:jc w:val="center"/>
              <w:rPr>
                <w:rFonts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cs="仿宋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440" w:type="dxa"/>
            <w:vAlign w:val="center"/>
          </w:tcPr>
          <w:p w:rsidR="004B237E" w:rsidRDefault="00F5712B">
            <w:pPr>
              <w:spacing w:line="600" w:lineRule="exact"/>
              <w:jc w:val="center"/>
              <w:rPr>
                <w:rFonts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cs="仿宋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3335" w:type="dxa"/>
            <w:vAlign w:val="center"/>
          </w:tcPr>
          <w:p w:rsidR="004B237E" w:rsidRDefault="00F5712B">
            <w:pPr>
              <w:spacing w:line="600" w:lineRule="exact"/>
              <w:jc w:val="center"/>
              <w:rPr>
                <w:rFonts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cs="仿宋" w:hint="eastAsia"/>
                <w:b/>
                <w:bCs/>
                <w:sz w:val="28"/>
                <w:szCs w:val="28"/>
              </w:rPr>
              <w:t>工作单位及职务职称</w:t>
            </w:r>
          </w:p>
        </w:tc>
        <w:tc>
          <w:tcPr>
            <w:tcW w:w="1984" w:type="dxa"/>
            <w:vAlign w:val="center"/>
          </w:tcPr>
          <w:p w:rsidR="004B237E" w:rsidRDefault="00F5712B">
            <w:pPr>
              <w:spacing w:line="600" w:lineRule="exact"/>
              <w:jc w:val="center"/>
              <w:rPr>
                <w:rFonts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cs="仿宋" w:hint="eastAsia"/>
                <w:b/>
                <w:bCs/>
                <w:sz w:val="28"/>
                <w:szCs w:val="28"/>
              </w:rPr>
              <w:t>专业专长</w:t>
            </w:r>
          </w:p>
        </w:tc>
        <w:tc>
          <w:tcPr>
            <w:tcW w:w="1806" w:type="dxa"/>
            <w:vAlign w:val="center"/>
          </w:tcPr>
          <w:p w:rsidR="004B237E" w:rsidRDefault="0009678A">
            <w:pPr>
              <w:spacing w:line="600" w:lineRule="exact"/>
              <w:jc w:val="center"/>
              <w:rPr>
                <w:rFonts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cs="仿宋" w:hint="eastAsia"/>
                <w:b/>
                <w:bCs/>
                <w:sz w:val="28"/>
                <w:szCs w:val="28"/>
              </w:rPr>
              <w:t>学历</w:t>
            </w:r>
            <w:bookmarkStart w:id="0" w:name="_GoBack"/>
            <w:bookmarkEnd w:id="0"/>
            <w:r w:rsidR="00F5712B">
              <w:rPr>
                <w:rFonts w:ascii="仿宋" w:hAnsi="仿宋" w:cs="仿宋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2594" w:type="dxa"/>
            <w:vAlign w:val="center"/>
          </w:tcPr>
          <w:p w:rsidR="004B237E" w:rsidRDefault="00F5712B">
            <w:pPr>
              <w:spacing w:line="600" w:lineRule="exact"/>
              <w:jc w:val="center"/>
              <w:rPr>
                <w:rFonts w:ascii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4B237E" w:rsidTr="0009678A">
        <w:trPr>
          <w:trHeight w:val="692"/>
        </w:trPr>
        <w:tc>
          <w:tcPr>
            <w:tcW w:w="910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1110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855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1440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3335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1806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2594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</w:tr>
      <w:tr w:rsidR="004B237E" w:rsidTr="0009678A">
        <w:trPr>
          <w:trHeight w:val="692"/>
        </w:trPr>
        <w:tc>
          <w:tcPr>
            <w:tcW w:w="910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1110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855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1440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3335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1806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2594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</w:tr>
      <w:tr w:rsidR="004B237E" w:rsidTr="0009678A">
        <w:trPr>
          <w:trHeight w:val="692"/>
        </w:trPr>
        <w:tc>
          <w:tcPr>
            <w:tcW w:w="910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1110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855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1440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3335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1984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1806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  <w:tc>
          <w:tcPr>
            <w:tcW w:w="2594" w:type="dxa"/>
            <w:vAlign w:val="center"/>
          </w:tcPr>
          <w:p w:rsidR="004B237E" w:rsidRDefault="004B237E">
            <w:pPr>
              <w:spacing w:line="600" w:lineRule="exact"/>
              <w:jc w:val="center"/>
              <w:rPr>
                <w:rFonts w:ascii="仿宋" w:hAnsi="仿宋" w:cs="仿宋"/>
              </w:rPr>
            </w:pPr>
          </w:p>
        </w:tc>
      </w:tr>
    </w:tbl>
    <w:p w:rsidR="004B237E" w:rsidRDefault="004B237E">
      <w:pPr>
        <w:spacing w:line="600" w:lineRule="exact"/>
      </w:pPr>
    </w:p>
    <w:sectPr w:rsidR="004B237E">
      <w:footerReference w:type="default" r:id="rId7"/>
      <w:footerReference w:type="first" r:id="rId8"/>
      <w:pgSz w:w="16838" w:h="11906" w:orient="landscape"/>
      <w:pgMar w:top="1588" w:right="2098" w:bottom="1474" w:left="1984" w:header="0" w:footer="1644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2B" w:rsidRDefault="00F5712B">
      <w:r>
        <w:separator/>
      </w:r>
    </w:p>
  </w:endnote>
  <w:endnote w:type="continuationSeparator" w:id="0">
    <w:p w:rsidR="00F5712B" w:rsidRDefault="00F5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7E" w:rsidRDefault="00F5712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237E" w:rsidRDefault="00F5712B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B237E" w:rsidRDefault="00F5712B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7E" w:rsidRDefault="00F5712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237E" w:rsidRDefault="00F5712B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9678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4B237E" w:rsidRDefault="00F5712B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9678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2B" w:rsidRDefault="00F5712B">
      <w:r>
        <w:separator/>
      </w:r>
    </w:p>
  </w:footnote>
  <w:footnote w:type="continuationSeparator" w:id="0">
    <w:p w:rsidR="00F5712B" w:rsidRDefault="00F57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2MjhlYjllMmEyNGNkZTY4OGQ2N2RhODY0Zjk3ZWUifQ=="/>
  </w:docVars>
  <w:rsids>
    <w:rsidRoot w:val="06636726"/>
    <w:rsid w:val="0009678A"/>
    <w:rsid w:val="004B237E"/>
    <w:rsid w:val="00784F43"/>
    <w:rsid w:val="00B82B70"/>
    <w:rsid w:val="00F5712B"/>
    <w:rsid w:val="01C91471"/>
    <w:rsid w:val="05A67431"/>
    <w:rsid w:val="06636726"/>
    <w:rsid w:val="0B834B26"/>
    <w:rsid w:val="11917CE7"/>
    <w:rsid w:val="148B7DE7"/>
    <w:rsid w:val="14B81D0A"/>
    <w:rsid w:val="15201212"/>
    <w:rsid w:val="156264EB"/>
    <w:rsid w:val="15C54DAB"/>
    <w:rsid w:val="16DC06CA"/>
    <w:rsid w:val="17D065F4"/>
    <w:rsid w:val="181142B3"/>
    <w:rsid w:val="19BB1D72"/>
    <w:rsid w:val="1B182D5A"/>
    <w:rsid w:val="1CC10718"/>
    <w:rsid w:val="1D12462F"/>
    <w:rsid w:val="1FA12306"/>
    <w:rsid w:val="202773F9"/>
    <w:rsid w:val="221300E7"/>
    <w:rsid w:val="25454984"/>
    <w:rsid w:val="25E05341"/>
    <w:rsid w:val="283E71EE"/>
    <w:rsid w:val="28C055AB"/>
    <w:rsid w:val="2C34248F"/>
    <w:rsid w:val="2D3D38B9"/>
    <w:rsid w:val="2DF301D1"/>
    <w:rsid w:val="326F5A60"/>
    <w:rsid w:val="39D679A3"/>
    <w:rsid w:val="3ADC3D9A"/>
    <w:rsid w:val="40E44769"/>
    <w:rsid w:val="41BB4994"/>
    <w:rsid w:val="454E0AF2"/>
    <w:rsid w:val="482C107A"/>
    <w:rsid w:val="49442530"/>
    <w:rsid w:val="4A1F22F0"/>
    <w:rsid w:val="4AEE18B4"/>
    <w:rsid w:val="4BD53AEB"/>
    <w:rsid w:val="4DFB01D4"/>
    <w:rsid w:val="50A75B54"/>
    <w:rsid w:val="51417D1C"/>
    <w:rsid w:val="5231647B"/>
    <w:rsid w:val="56AF6B69"/>
    <w:rsid w:val="57B478F7"/>
    <w:rsid w:val="582C415B"/>
    <w:rsid w:val="58666FE6"/>
    <w:rsid w:val="5A9B1124"/>
    <w:rsid w:val="5B142F8A"/>
    <w:rsid w:val="5E4B4BB5"/>
    <w:rsid w:val="61523F07"/>
    <w:rsid w:val="62860415"/>
    <w:rsid w:val="6A425119"/>
    <w:rsid w:val="6B71743C"/>
    <w:rsid w:val="6C200DE6"/>
    <w:rsid w:val="6CE91AA8"/>
    <w:rsid w:val="6E684425"/>
    <w:rsid w:val="710A268A"/>
    <w:rsid w:val="75163FD0"/>
    <w:rsid w:val="7866523B"/>
    <w:rsid w:val="7A0643B5"/>
    <w:rsid w:val="7BA349C9"/>
    <w:rsid w:val="7C4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0A19A"/>
  <w15:docId w15:val="{8BC18F48-EF56-4C1C-A06B-CCB65666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仿宋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autoRedefine/>
    <w:qFormat/>
    <w:pPr>
      <w:spacing w:after="120"/>
    </w:pPr>
  </w:style>
  <w:style w:type="paragraph" w:styleId="a4">
    <w:name w:val="Plain Text"/>
    <w:basedOn w:val="a"/>
    <w:autoRedefine/>
    <w:qFormat/>
    <w:rPr>
      <w:rFonts w:ascii="宋体" w:hAnsi="Courier New"/>
      <w:sz w:val="21"/>
    </w:rPr>
  </w:style>
  <w:style w:type="paragraph" w:styleId="a5">
    <w:name w:val="footer"/>
    <w:basedOn w:val="a"/>
    <w:autoRedefine/>
    <w:qFormat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autoRedefine/>
    <w:qFormat/>
  </w:style>
  <w:style w:type="paragraph" w:customStyle="1" w:styleId="reader-word-layerreader-word-s1-5">
    <w:name w:val="reader-word-layer reader-word-s1-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'Ss Queen ♪</dc:creator>
  <cp:lastModifiedBy>pc</cp:lastModifiedBy>
  <cp:revision>3</cp:revision>
  <dcterms:created xsi:type="dcterms:W3CDTF">2024-02-27T02:16:00Z</dcterms:created>
  <dcterms:modified xsi:type="dcterms:W3CDTF">2024-02-27T02:17:00Z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62607D838E4B42B4A990DAFA9DA98C06_11</vt:lpwstr>
  </property>
</Properties>
</file>